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002060"/>
  <w:body>
    <w:p w14:paraId="535CA68B" w14:textId="21335E43" w:rsidR="00CA47B3" w:rsidRDefault="00797316" w:rsidP="00E92454">
      <w:pPr>
        <w:jc w:val="center"/>
        <w:rPr>
          <w:b/>
          <w:bCs/>
          <w:sz w:val="28"/>
        </w:rPr>
      </w:pPr>
      <w:r>
        <w:rPr>
          <w:b/>
          <w:bCs/>
          <w:noProof/>
          <w:sz w:val="28"/>
        </w:rPr>
        <w:drawing>
          <wp:anchor distT="0" distB="0" distL="114300" distR="114300" simplePos="0" relativeHeight="251659264" behindDoc="1" locked="0" layoutInCell="1" allowOverlap="1" wp14:anchorId="4EB92FF8" wp14:editId="2D571DB7">
            <wp:simplePos x="0" y="0"/>
            <wp:positionH relativeFrom="margin">
              <wp:align>right</wp:align>
            </wp:positionH>
            <wp:positionV relativeFrom="paragraph">
              <wp:posOffset>-44450</wp:posOffset>
            </wp:positionV>
            <wp:extent cx="3429000" cy="2743200"/>
            <wp:effectExtent l="0" t="0" r="0" b="0"/>
            <wp:wrapNone/>
            <wp:docPr id="911517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517086" name="Picture 91151708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743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235">
        <w:rPr>
          <w:b/>
          <w:bCs/>
          <w:noProof/>
          <w:sz w:val="28"/>
        </w:rPr>
        <w:drawing>
          <wp:anchor distT="0" distB="0" distL="114300" distR="114300" simplePos="0" relativeHeight="251658240" behindDoc="1" locked="0" layoutInCell="1" allowOverlap="1" wp14:anchorId="73945B22" wp14:editId="5B5C0E65">
            <wp:simplePos x="0" y="0"/>
            <wp:positionH relativeFrom="margin">
              <wp:posOffset>-76200</wp:posOffset>
            </wp:positionH>
            <wp:positionV relativeFrom="paragraph">
              <wp:posOffset>-12700</wp:posOffset>
            </wp:positionV>
            <wp:extent cx="3562350" cy="2774950"/>
            <wp:effectExtent l="0" t="0" r="0" b="6350"/>
            <wp:wrapNone/>
            <wp:docPr id="450583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58398" name="Picture 4505839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774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BB3DD0" w14:textId="7243C926" w:rsidR="00CA47B3" w:rsidRDefault="00CA47B3" w:rsidP="00E92454">
      <w:pPr>
        <w:jc w:val="center"/>
        <w:rPr>
          <w:b/>
          <w:bCs/>
          <w:sz w:val="28"/>
        </w:rPr>
      </w:pPr>
    </w:p>
    <w:p w14:paraId="4B7FDE25" w14:textId="6F02B83A" w:rsidR="00CA47B3" w:rsidRDefault="00CA47B3" w:rsidP="00E92454">
      <w:pPr>
        <w:jc w:val="center"/>
        <w:rPr>
          <w:b/>
          <w:bCs/>
          <w:sz w:val="28"/>
        </w:rPr>
      </w:pPr>
    </w:p>
    <w:p w14:paraId="7E87FE5F" w14:textId="56DD2D36" w:rsidR="00CA47B3" w:rsidRDefault="00CA47B3" w:rsidP="00E92454">
      <w:pPr>
        <w:jc w:val="center"/>
        <w:rPr>
          <w:b/>
          <w:bCs/>
          <w:sz w:val="28"/>
        </w:rPr>
      </w:pPr>
    </w:p>
    <w:p w14:paraId="77AE36DB" w14:textId="77777777" w:rsidR="00B07A69" w:rsidRDefault="00B07A69" w:rsidP="00E92454">
      <w:pPr>
        <w:jc w:val="center"/>
        <w:rPr>
          <w:b/>
          <w:bCs/>
          <w:sz w:val="28"/>
        </w:rPr>
      </w:pPr>
    </w:p>
    <w:p w14:paraId="2630D7ED" w14:textId="77777777" w:rsidR="00B07A69" w:rsidRDefault="00B07A69" w:rsidP="00E92454">
      <w:pPr>
        <w:jc w:val="center"/>
        <w:rPr>
          <w:b/>
          <w:bCs/>
          <w:sz w:val="28"/>
        </w:rPr>
      </w:pPr>
    </w:p>
    <w:p w14:paraId="3E3513A1" w14:textId="77777777" w:rsidR="00B07A69" w:rsidRDefault="00B07A69" w:rsidP="00B07A69">
      <w:pPr>
        <w:rPr>
          <w:b/>
          <w:bCs/>
          <w:sz w:val="20"/>
          <w:szCs w:val="20"/>
        </w:rPr>
      </w:pPr>
    </w:p>
    <w:p w14:paraId="0DAE2F24" w14:textId="77777777" w:rsidR="00797316" w:rsidRDefault="00797316" w:rsidP="00B07A69">
      <w:pPr>
        <w:rPr>
          <w:b/>
          <w:bCs/>
          <w:sz w:val="20"/>
          <w:szCs w:val="20"/>
        </w:rPr>
      </w:pPr>
    </w:p>
    <w:p w14:paraId="1970BFD4" w14:textId="77777777" w:rsidR="00797316" w:rsidRDefault="00797316" w:rsidP="00B07A69">
      <w:pPr>
        <w:rPr>
          <w:b/>
          <w:bCs/>
          <w:sz w:val="20"/>
          <w:szCs w:val="20"/>
        </w:rPr>
      </w:pPr>
    </w:p>
    <w:p w14:paraId="77E4C8EE" w14:textId="157BF6B1" w:rsidR="00B07A69" w:rsidRPr="00797316" w:rsidRDefault="00B07A69" w:rsidP="00B07A69">
      <w:pPr>
        <w:rPr>
          <w:b/>
          <w:bCs/>
          <w:color w:val="00B050"/>
          <w:sz w:val="20"/>
          <w:szCs w:val="20"/>
        </w:rPr>
      </w:pPr>
      <w:r w:rsidRPr="00797316">
        <w:rPr>
          <w:b/>
          <w:bCs/>
          <w:color w:val="00B050"/>
          <w:sz w:val="20"/>
          <w:szCs w:val="20"/>
        </w:rPr>
        <w:t>Date of Visit: 27</w:t>
      </w:r>
      <w:r w:rsidRPr="00797316">
        <w:rPr>
          <w:b/>
          <w:bCs/>
          <w:color w:val="00B050"/>
          <w:sz w:val="20"/>
          <w:szCs w:val="20"/>
          <w:vertAlign w:val="superscript"/>
        </w:rPr>
        <w:t>th</w:t>
      </w:r>
      <w:r w:rsidRPr="00797316">
        <w:rPr>
          <w:b/>
          <w:bCs/>
          <w:color w:val="00B050"/>
          <w:sz w:val="20"/>
          <w:szCs w:val="20"/>
        </w:rPr>
        <w:t xml:space="preserve"> Sept. to 1</w:t>
      </w:r>
      <w:r w:rsidRPr="00797316">
        <w:rPr>
          <w:b/>
          <w:bCs/>
          <w:color w:val="00B050"/>
          <w:sz w:val="20"/>
          <w:szCs w:val="20"/>
          <w:vertAlign w:val="superscript"/>
        </w:rPr>
        <w:t>st</w:t>
      </w:r>
      <w:r w:rsidRPr="00797316">
        <w:rPr>
          <w:b/>
          <w:bCs/>
          <w:color w:val="00B050"/>
          <w:sz w:val="20"/>
          <w:szCs w:val="20"/>
        </w:rPr>
        <w:t xml:space="preserve"> Oct. 2024</w:t>
      </w:r>
    </w:p>
    <w:p w14:paraId="65FCCE84" w14:textId="77777777" w:rsidR="00B07A69" w:rsidRPr="00B07A69" w:rsidRDefault="00B07A69" w:rsidP="00B07A69">
      <w:pPr>
        <w:rPr>
          <w:b/>
          <w:bCs/>
          <w:sz w:val="20"/>
          <w:szCs w:val="20"/>
        </w:rPr>
      </w:pPr>
    </w:p>
    <w:p w14:paraId="27EF35F5" w14:textId="777C29E5" w:rsidR="003868B8" w:rsidRPr="00797316" w:rsidRDefault="00F74980" w:rsidP="00E92454">
      <w:pPr>
        <w:jc w:val="center"/>
        <w:rPr>
          <w:b/>
          <w:bCs/>
          <w:color w:val="00B050"/>
          <w:sz w:val="28"/>
        </w:rPr>
      </w:pPr>
      <w:r w:rsidRPr="00797316">
        <w:rPr>
          <w:b/>
          <w:bCs/>
          <w:color w:val="00B050"/>
          <w:sz w:val="28"/>
        </w:rPr>
        <w:t>Brief report on a field trip to Darjeeling, West Bengal</w:t>
      </w:r>
    </w:p>
    <w:p w14:paraId="12B000C5" w14:textId="1397616E" w:rsidR="00F74980" w:rsidRPr="00797316" w:rsidRDefault="000B4958" w:rsidP="00F74980">
      <w:pPr>
        <w:ind w:firstLine="720"/>
        <w:rPr>
          <w:color w:val="FFFF00"/>
        </w:rPr>
      </w:pPr>
      <w:r w:rsidRPr="00797316">
        <w:rPr>
          <w:color w:val="FFFF00"/>
        </w:rPr>
        <w:t xml:space="preserve">The Department of Economics organized a field trip </w:t>
      </w:r>
      <w:r w:rsidR="00F74980" w:rsidRPr="00797316">
        <w:rPr>
          <w:color w:val="FFFF00"/>
        </w:rPr>
        <w:t>to Darjeeling, West Bengal from 27</w:t>
      </w:r>
      <w:r w:rsidR="00F74980" w:rsidRPr="00797316">
        <w:rPr>
          <w:color w:val="FFFF00"/>
          <w:vertAlign w:val="superscript"/>
        </w:rPr>
        <w:t>th</w:t>
      </w:r>
      <w:r w:rsidR="00F74980" w:rsidRPr="00797316">
        <w:rPr>
          <w:color w:val="FFFF00"/>
        </w:rPr>
        <w:t xml:space="preserve"> September 2024 to 1</w:t>
      </w:r>
      <w:r w:rsidR="00F74980" w:rsidRPr="00797316">
        <w:rPr>
          <w:color w:val="FFFF00"/>
          <w:vertAlign w:val="superscript"/>
        </w:rPr>
        <w:t>st</w:t>
      </w:r>
      <w:r w:rsidR="00F74980" w:rsidRPr="00797316">
        <w:rPr>
          <w:color w:val="FFFF00"/>
        </w:rPr>
        <w:t xml:space="preserve"> October 2024</w:t>
      </w:r>
      <w:r w:rsidRPr="00797316">
        <w:rPr>
          <w:color w:val="FFFF00"/>
        </w:rPr>
        <w:t xml:space="preserve"> with four faculty members as supervisors - Mrs. Deepanjali Das, Associate Professor, Miss. Ankita Das, Assistant Professor, Miss. Pinky Gope, Assistant Professor, and Miss. Monalisa Nath, Assistant Professor (Pol. Sc. Dept.)</w:t>
      </w:r>
      <w:r w:rsidR="006E5893" w:rsidRPr="00797316">
        <w:rPr>
          <w:color w:val="FFFF00"/>
        </w:rPr>
        <w:t>. Thirteen students participated in the Visit. The students were asked to submit a project report on “Darjeeling as a Tourist Destination” from their own experience. The trip was an enjoyable and successful one.</w:t>
      </w:r>
    </w:p>
    <w:p w14:paraId="5C27B53E" w14:textId="77777777" w:rsidR="00B07A69" w:rsidRPr="00797316" w:rsidRDefault="006E5893" w:rsidP="00B07A69">
      <w:pPr>
        <w:spacing w:after="0"/>
        <w:jc w:val="both"/>
        <w:rPr>
          <w:color w:val="FFFF00"/>
        </w:rPr>
      </w:pPr>
      <w:r w:rsidRPr="00797316">
        <w:rPr>
          <w:b/>
          <w:color w:val="FFFF00"/>
        </w:rPr>
        <w:t>The objective</w:t>
      </w:r>
      <w:r w:rsidR="00F74980" w:rsidRPr="00797316">
        <w:rPr>
          <w:b/>
          <w:color w:val="FFFF00"/>
        </w:rPr>
        <w:t xml:space="preserve"> of Visit:</w:t>
      </w:r>
      <w:r w:rsidR="00F74980" w:rsidRPr="00797316">
        <w:rPr>
          <w:color w:val="FFFF00"/>
        </w:rPr>
        <w:t xml:space="preserve">  To experience </w:t>
      </w:r>
      <w:r w:rsidRPr="00797316">
        <w:rPr>
          <w:color w:val="FFFF00"/>
        </w:rPr>
        <w:t>real-life</w:t>
      </w:r>
      <w:r w:rsidR="00F74980" w:rsidRPr="00797316">
        <w:rPr>
          <w:color w:val="FFFF00"/>
        </w:rPr>
        <w:t xml:space="preserve"> </w:t>
      </w:r>
      <w:r w:rsidRPr="00797316">
        <w:rPr>
          <w:color w:val="FFFF00"/>
        </w:rPr>
        <w:t>situations</w:t>
      </w:r>
      <w:r w:rsidR="00F74980" w:rsidRPr="00797316">
        <w:rPr>
          <w:color w:val="FFFF00"/>
        </w:rPr>
        <w:t xml:space="preserve"> of </w:t>
      </w:r>
      <w:r w:rsidRPr="00797316">
        <w:rPr>
          <w:color w:val="FFFF00"/>
        </w:rPr>
        <w:t xml:space="preserve">the </w:t>
      </w:r>
      <w:r w:rsidR="00F74980" w:rsidRPr="00797316">
        <w:rPr>
          <w:color w:val="FFFF00"/>
        </w:rPr>
        <w:t xml:space="preserve">tourism sector and learn how tourism </w:t>
      </w:r>
      <w:r w:rsidRPr="00797316">
        <w:rPr>
          <w:color w:val="FFFF00"/>
        </w:rPr>
        <w:t>boosts</w:t>
      </w:r>
      <w:r w:rsidR="00F74980" w:rsidRPr="00797316">
        <w:rPr>
          <w:color w:val="FFFF00"/>
        </w:rPr>
        <w:t xml:space="preserve"> the </w:t>
      </w:r>
    </w:p>
    <w:p w14:paraId="2519FAC1" w14:textId="0A778305" w:rsidR="00F74980" w:rsidRPr="00797316" w:rsidRDefault="00B07A69" w:rsidP="00B07A69">
      <w:pPr>
        <w:spacing w:after="0"/>
        <w:ind w:firstLine="720"/>
        <w:jc w:val="both"/>
        <w:rPr>
          <w:color w:val="FFFF00"/>
        </w:rPr>
      </w:pPr>
      <w:r w:rsidRPr="00797316">
        <w:rPr>
          <w:color w:val="FFFF00"/>
        </w:rPr>
        <w:t xml:space="preserve">                           </w:t>
      </w:r>
      <w:r w:rsidR="00F74980" w:rsidRPr="00797316">
        <w:rPr>
          <w:color w:val="FFFF00"/>
        </w:rPr>
        <w:t>revenue of the local residents.</w:t>
      </w:r>
    </w:p>
    <w:p w14:paraId="70B584B1" w14:textId="344EF2AA" w:rsidR="00F74980" w:rsidRPr="00797316" w:rsidRDefault="00F74980" w:rsidP="00B07A69">
      <w:pPr>
        <w:spacing w:after="0"/>
        <w:jc w:val="both"/>
        <w:rPr>
          <w:color w:val="FFFF00"/>
        </w:rPr>
      </w:pPr>
      <w:r w:rsidRPr="00797316">
        <w:rPr>
          <w:b/>
          <w:color w:val="FFFF00"/>
        </w:rPr>
        <w:t>Outcome of Visit:</w:t>
      </w:r>
      <w:r w:rsidRPr="00797316">
        <w:rPr>
          <w:color w:val="FFFF00"/>
        </w:rPr>
        <w:t xml:space="preserve"> The visit has fruitful outcomes some of which are listed below:</w:t>
      </w:r>
    </w:p>
    <w:p w14:paraId="400F4EB4" w14:textId="264B135A" w:rsidR="00B07A69" w:rsidRPr="00797316" w:rsidRDefault="00F74980" w:rsidP="00B07A69">
      <w:pPr>
        <w:pStyle w:val="ListParagraph"/>
        <w:numPr>
          <w:ilvl w:val="0"/>
          <w:numId w:val="1"/>
        </w:numPr>
        <w:spacing w:after="0"/>
        <w:jc w:val="both"/>
        <w:rPr>
          <w:color w:val="FFFF00"/>
        </w:rPr>
      </w:pPr>
      <w:r w:rsidRPr="00797316">
        <w:rPr>
          <w:color w:val="FFFF00"/>
        </w:rPr>
        <w:t xml:space="preserve">Students could learn how </w:t>
      </w:r>
      <w:r w:rsidR="006E5893" w:rsidRPr="00797316">
        <w:rPr>
          <w:color w:val="FFFF00"/>
        </w:rPr>
        <w:t xml:space="preserve">the </w:t>
      </w:r>
      <w:r w:rsidRPr="00797316">
        <w:rPr>
          <w:color w:val="FFFF00"/>
        </w:rPr>
        <w:t xml:space="preserve">tourism sector has a great potential to create job </w:t>
      </w:r>
      <w:r w:rsidR="006E5893" w:rsidRPr="00797316">
        <w:rPr>
          <w:color w:val="FFFF00"/>
        </w:rPr>
        <w:t>opportunities</w:t>
      </w:r>
      <w:r w:rsidRPr="00797316">
        <w:rPr>
          <w:color w:val="FFFF00"/>
        </w:rPr>
        <w:t xml:space="preserve"> either directly or</w:t>
      </w:r>
      <w:r w:rsidR="006E5893" w:rsidRPr="00797316">
        <w:rPr>
          <w:color w:val="FFFF00"/>
        </w:rPr>
        <w:t xml:space="preserve"> </w:t>
      </w:r>
    </w:p>
    <w:p w14:paraId="53F3B1A0" w14:textId="447E65AC" w:rsidR="00F74980" w:rsidRPr="00797316" w:rsidRDefault="006E5893" w:rsidP="00B07A69">
      <w:pPr>
        <w:pStyle w:val="ListParagraph"/>
        <w:spacing w:after="0"/>
        <w:ind w:left="1080"/>
        <w:jc w:val="both"/>
        <w:rPr>
          <w:color w:val="FFFF00"/>
        </w:rPr>
      </w:pPr>
      <w:r w:rsidRPr="00797316">
        <w:rPr>
          <w:color w:val="FFFF00"/>
        </w:rPr>
        <w:t>indirectly</w:t>
      </w:r>
    </w:p>
    <w:p w14:paraId="772EC714" w14:textId="58983317" w:rsidR="00B07A69" w:rsidRPr="00797316" w:rsidRDefault="00F74980" w:rsidP="00B07A69">
      <w:pPr>
        <w:pStyle w:val="ListParagraph"/>
        <w:numPr>
          <w:ilvl w:val="0"/>
          <w:numId w:val="1"/>
        </w:numPr>
        <w:spacing w:after="0"/>
        <w:jc w:val="both"/>
        <w:rPr>
          <w:color w:val="FFFF00"/>
        </w:rPr>
      </w:pPr>
      <w:r w:rsidRPr="00797316">
        <w:rPr>
          <w:color w:val="FFFF00"/>
        </w:rPr>
        <w:t xml:space="preserve">Students could get </w:t>
      </w:r>
      <w:r w:rsidR="006E5893" w:rsidRPr="00797316">
        <w:rPr>
          <w:color w:val="FFFF00"/>
        </w:rPr>
        <w:t>first-hand</w:t>
      </w:r>
      <w:r w:rsidRPr="00797316">
        <w:rPr>
          <w:color w:val="FFFF00"/>
        </w:rPr>
        <w:t xml:space="preserve"> information </w:t>
      </w:r>
      <w:r w:rsidR="006E5893" w:rsidRPr="00797316">
        <w:rPr>
          <w:color w:val="FFFF00"/>
        </w:rPr>
        <w:t xml:space="preserve">on </w:t>
      </w:r>
      <w:r w:rsidRPr="00797316">
        <w:rPr>
          <w:color w:val="FFFF00"/>
        </w:rPr>
        <w:t xml:space="preserve">how </w:t>
      </w:r>
      <w:r w:rsidR="006E5893" w:rsidRPr="00797316">
        <w:rPr>
          <w:color w:val="FFFF00"/>
        </w:rPr>
        <w:t xml:space="preserve">the </w:t>
      </w:r>
      <w:r w:rsidRPr="00797316">
        <w:rPr>
          <w:color w:val="FFFF00"/>
        </w:rPr>
        <w:t xml:space="preserve">tourism sector creates profit for local restaurants </w:t>
      </w:r>
      <w:r w:rsidR="006E5893" w:rsidRPr="00797316">
        <w:rPr>
          <w:color w:val="FFFF00"/>
        </w:rPr>
        <w:t xml:space="preserve">and </w:t>
      </w:r>
    </w:p>
    <w:p w14:paraId="54099CD4" w14:textId="318284D6" w:rsidR="00F74980" w:rsidRPr="00797316" w:rsidRDefault="00F74980" w:rsidP="00B07A69">
      <w:pPr>
        <w:pStyle w:val="ListParagraph"/>
        <w:spacing w:after="0"/>
        <w:ind w:left="1080"/>
        <w:jc w:val="both"/>
        <w:rPr>
          <w:color w:val="FFFF00"/>
        </w:rPr>
      </w:pPr>
      <w:r w:rsidRPr="00797316">
        <w:rPr>
          <w:color w:val="FFFF00"/>
        </w:rPr>
        <w:t xml:space="preserve">shopping </w:t>
      </w:r>
      <w:r w:rsidR="006E5893" w:rsidRPr="00797316">
        <w:rPr>
          <w:color w:val="FFFF00"/>
        </w:rPr>
        <w:t>centers.</w:t>
      </w:r>
    </w:p>
    <w:p w14:paraId="670FFCCC" w14:textId="6B620F66" w:rsidR="00B07A69" w:rsidRPr="00797316" w:rsidRDefault="00F74980" w:rsidP="00B07A69">
      <w:pPr>
        <w:pStyle w:val="ListParagraph"/>
        <w:numPr>
          <w:ilvl w:val="0"/>
          <w:numId w:val="1"/>
        </w:numPr>
        <w:spacing w:after="0"/>
        <w:jc w:val="both"/>
        <w:rPr>
          <w:color w:val="FFFF00"/>
        </w:rPr>
      </w:pPr>
      <w:r w:rsidRPr="00797316">
        <w:rPr>
          <w:color w:val="FFFF00"/>
        </w:rPr>
        <w:t xml:space="preserve">After </w:t>
      </w:r>
      <w:r w:rsidR="006E5893" w:rsidRPr="00797316">
        <w:rPr>
          <w:color w:val="FFFF00"/>
        </w:rPr>
        <w:t>interacting</w:t>
      </w:r>
      <w:r w:rsidRPr="00797316">
        <w:rPr>
          <w:color w:val="FFFF00"/>
        </w:rPr>
        <w:t xml:space="preserve"> with the local residents, it is learned that tourism is one of the most profitable </w:t>
      </w:r>
      <w:r w:rsidR="006E5893" w:rsidRPr="00797316">
        <w:rPr>
          <w:color w:val="FFFF00"/>
        </w:rPr>
        <w:t>sectors</w:t>
      </w:r>
      <w:r w:rsidRPr="00797316">
        <w:rPr>
          <w:color w:val="FFFF00"/>
        </w:rPr>
        <w:t xml:space="preserve"> in today’s </w:t>
      </w:r>
    </w:p>
    <w:p w14:paraId="4AC7FD9C" w14:textId="13A61F6B" w:rsidR="00CA47B3" w:rsidRPr="00797316" w:rsidRDefault="006E5893" w:rsidP="00B07A69">
      <w:pPr>
        <w:pStyle w:val="ListParagraph"/>
        <w:spacing w:after="0"/>
        <w:ind w:left="1080"/>
        <w:jc w:val="both"/>
        <w:rPr>
          <w:color w:val="FFFF00"/>
        </w:rPr>
      </w:pPr>
      <w:r w:rsidRPr="00797316">
        <w:rPr>
          <w:color w:val="FFFF00"/>
        </w:rPr>
        <w:t>market-driven</w:t>
      </w:r>
      <w:r w:rsidR="00F74980" w:rsidRPr="00797316">
        <w:rPr>
          <w:color w:val="FFFF00"/>
        </w:rPr>
        <w:t xml:space="preserve"> society with low investment but </w:t>
      </w:r>
      <w:r w:rsidRPr="00797316">
        <w:rPr>
          <w:color w:val="FFFF00"/>
        </w:rPr>
        <w:t>high</w:t>
      </w:r>
      <w:r w:rsidR="000D6C6E" w:rsidRPr="00797316">
        <w:rPr>
          <w:color w:val="FFFF00"/>
        </w:rPr>
        <w:t>ly</w:t>
      </w:r>
      <w:r w:rsidR="00F74980" w:rsidRPr="00797316">
        <w:rPr>
          <w:color w:val="FFFF00"/>
        </w:rPr>
        <w:t xml:space="preserve"> sustainab</w:t>
      </w:r>
      <w:r w:rsidR="000D6C6E" w:rsidRPr="00797316">
        <w:rPr>
          <w:color w:val="FFFF00"/>
        </w:rPr>
        <w:t>le</w:t>
      </w:r>
      <w:r w:rsidR="00F74980" w:rsidRPr="00797316">
        <w:rPr>
          <w:color w:val="FFFF00"/>
        </w:rPr>
        <w:t>.</w:t>
      </w:r>
    </w:p>
    <w:p w14:paraId="241B720F" w14:textId="7D7656B4" w:rsidR="00F74980" w:rsidRPr="00797316" w:rsidRDefault="00F74980" w:rsidP="00B07A69">
      <w:pPr>
        <w:ind w:firstLine="720"/>
        <w:jc w:val="both"/>
        <w:rPr>
          <w:color w:val="FFFF00"/>
        </w:rPr>
      </w:pPr>
      <w:r w:rsidRPr="00797316">
        <w:rPr>
          <w:color w:val="FFFF00"/>
        </w:rPr>
        <w:t xml:space="preserve">A visit to </w:t>
      </w:r>
      <w:r w:rsidR="006E5893" w:rsidRPr="00797316">
        <w:rPr>
          <w:color w:val="FFFF00"/>
        </w:rPr>
        <w:t>tourists</w:t>
      </w:r>
      <w:r w:rsidRPr="00797316">
        <w:rPr>
          <w:color w:val="FFFF00"/>
        </w:rPr>
        <w:t xml:space="preserve"> being a part of learning in </w:t>
      </w:r>
      <w:r w:rsidR="006E5893" w:rsidRPr="00797316">
        <w:rPr>
          <w:color w:val="FFFF00"/>
        </w:rPr>
        <w:t xml:space="preserve">a </w:t>
      </w:r>
      <w:r w:rsidRPr="00797316">
        <w:rPr>
          <w:color w:val="FFFF00"/>
        </w:rPr>
        <w:t>natural setting outside the classroom,</w:t>
      </w:r>
      <w:r w:rsidR="006E5893" w:rsidRPr="00797316">
        <w:rPr>
          <w:color w:val="FFFF00"/>
        </w:rPr>
        <w:t xml:space="preserve"> </w:t>
      </w:r>
      <w:r w:rsidRPr="00797316">
        <w:rPr>
          <w:color w:val="FFFF00"/>
        </w:rPr>
        <w:t xml:space="preserve">gives students a major exposure to </w:t>
      </w:r>
      <w:r w:rsidR="006E5893" w:rsidRPr="00797316">
        <w:rPr>
          <w:color w:val="FFFF00"/>
        </w:rPr>
        <w:t xml:space="preserve">the </w:t>
      </w:r>
      <w:r w:rsidRPr="00797316">
        <w:rPr>
          <w:color w:val="FFFF00"/>
        </w:rPr>
        <w:t xml:space="preserve">tourism sector in its practical economic perspective which allows students to view the world </w:t>
      </w:r>
      <w:r w:rsidR="006E5893" w:rsidRPr="00797316">
        <w:rPr>
          <w:color w:val="FFFF00"/>
        </w:rPr>
        <w:t>through</w:t>
      </w:r>
      <w:r w:rsidRPr="00797316">
        <w:rPr>
          <w:color w:val="FFFF00"/>
        </w:rPr>
        <w:t xml:space="preserve"> a different lens and broaden their horizon of </w:t>
      </w:r>
      <w:r w:rsidR="006E5893" w:rsidRPr="00797316">
        <w:rPr>
          <w:color w:val="FFFF00"/>
        </w:rPr>
        <w:t xml:space="preserve">the </w:t>
      </w:r>
      <w:r w:rsidRPr="00797316">
        <w:rPr>
          <w:color w:val="FFFF00"/>
        </w:rPr>
        <w:t>tourism industry.</w:t>
      </w:r>
    </w:p>
    <w:tbl>
      <w:tblPr>
        <w:tblStyle w:val="TableGridLight"/>
        <w:tblpPr w:leftFromText="180" w:rightFromText="180" w:vertAnchor="text" w:horzAnchor="margin" w:tblpXSpec="center" w:tblpY="49"/>
        <w:tblW w:w="10350" w:type="dxa"/>
        <w:tblLayout w:type="fixed"/>
        <w:tblLook w:val="04A0" w:firstRow="1" w:lastRow="0" w:firstColumn="1" w:lastColumn="0" w:noHBand="0" w:noVBand="1"/>
      </w:tblPr>
      <w:tblGrid>
        <w:gridCol w:w="895"/>
        <w:gridCol w:w="2340"/>
        <w:gridCol w:w="2160"/>
        <w:gridCol w:w="630"/>
        <w:gridCol w:w="810"/>
        <w:gridCol w:w="1890"/>
        <w:gridCol w:w="1625"/>
      </w:tblGrid>
      <w:tr w:rsidR="00797316" w14:paraId="24CCE3CB" w14:textId="77777777" w:rsidTr="00797316">
        <w:trPr>
          <w:trHeight w:val="251"/>
        </w:trPr>
        <w:tc>
          <w:tcPr>
            <w:tcW w:w="10350" w:type="dxa"/>
            <w:gridSpan w:val="7"/>
          </w:tcPr>
          <w:p w14:paraId="21F73C31" w14:textId="77777777" w:rsidR="00797316" w:rsidRPr="00797316" w:rsidRDefault="00797316" w:rsidP="00797316">
            <w:pPr>
              <w:jc w:val="center"/>
              <w:rPr>
                <w:b/>
                <w:color w:val="FF0000"/>
              </w:rPr>
            </w:pPr>
            <w:r w:rsidRPr="00797316">
              <w:rPr>
                <w:b/>
                <w:color w:val="FF0000"/>
              </w:rPr>
              <w:t>Participants</w:t>
            </w:r>
          </w:p>
        </w:tc>
      </w:tr>
      <w:tr w:rsidR="00797316" w14:paraId="5D04E677" w14:textId="77777777" w:rsidTr="00797316">
        <w:trPr>
          <w:trHeight w:val="275"/>
        </w:trPr>
        <w:tc>
          <w:tcPr>
            <w:tcW w:w="895" w:type="dxa"/>
          </w:tcPr>
          <w:p w14:paraId="634B9ADE" w14:textId="77777777" w:rsidR="00797316" w:rsidRPr="00797316" w:rsidRDefault="00797316" w:rsidP="00797316">
            <w:pPr>
              <w:jc w:val="center"/>
              <w:rPr>
                <w:b/>
                <w:color w:val="FF0000"/>
              </w:rPr>
            </w:pPr>
            <w:proofErr w:type="spellStart"/>
            <w:r w:rsidRPr="00797316">
              <w:rPr>
                <w:b/>
                <w:color w:val="FF0000"/>
              </w:rPr>
              <w:t>Sl</w:t>
            </w:r>
            <w:proofErr w:type="spellEnd"/>
            <w:r w:rsidRPr="00797316">
              <w:rPr>
                <w:b/>
                <w:color w:val="FF0000"/>
              </w:rPr>
              <w:t xml:space="preserve"> No</w:t>
            </w:r>
          </w:p>
        </w:tc>
        <w:tc>
          <w:tcPr>
            <w:tcW w:w="2340" w:type="dxa"/>
          </w:tcPr>
          <w:p w14:paraId="6681125C" w14:textId="77777777" w:rsidR="00797316" w:rsidRPr="00797316" w:rsidRDefault="00797316" w:rsidP="00797316">
            <w:pPr>
              <w:jc w:val="center"/>
              <w:rPr>
                <w:b/>
                <w:color w:val="FF0000"/>
              </w:rPr>
            </w:pPr>
            <w:r w:rsidRPr="00797316">
              <w:rPr>
                <w:b/>
                <w:color w:val="FF0000"/>
              </w:rPr>
              <w:t>Name</w:t>
            </w:r>
          </w:p>
        </w:tc>
        <w:tc>
          <w:tcPr>
            <w:tcW w:w="2160" w:type="dxa"/>
          </w:tcPr>
          <w:p w14:paraId="00AA39DA" w14:textId="77777777" w:rsidR="00797316" w:rsidRPr="00797316" w:rsidRDefault="00797316" w:rsidP="00797316">
            <w:pPr>
              <w:jc w:val="center"/>
              <w:rPr>
                <w:b/>
                <w:color w:val="FF0000"/>
              </w:rPr>
            </w:pPr>
            <w:r w:rsidRPr="00797316">
              <w:rPr>
                <w:b/>
                <w:color w:val="FF0000"/>
              </w:rPr>
              <w:t>Designation</w:t>
            </w:r>
          </w:p>
        </w:tc>
        <w:tc>
          <w:tcPr>
            <w:tcW w:w="630" w:type="dxa"/>
            <w:vMerge w:val="restart"/>
          </w:tcPr>
          <w:p w14:paraId="1D7A1F4A" w14:textId="77777777" w:rsidR="00797316" w:rsidRPr="00797316" w:rsidRDefault="00797316" w:rsidP="00797316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10" w:type="dxa"/>
          </w:tcPr>
          <w:p w14:paraId="710F0B1C" w14:textId="77777777" w:rsidR="00797316" w:rsidRPr="00797316" w:rsidRDefault="00797316" w:rsidP="00797316">
            <w:pPr>
              <w:jc w:val="center"/>
              <w:rPr>
                <w:b/>
                <w:color w:val="FF0000"/>
              </w:rPr>
            </w:pPr>
            <w:proofErr w:type="spellStart"/>
            <w:r w:rsidRPr="00797316">
              <w:rPr>
                <w:b/>
                <w:color w:val="FF0000"/>
              </w:rPr>
              <w:t>Sl</w:t>
            </w:r>
            <w:proofErr w:type="spellEnd"/>
            <w:r w:rsidRPr="00797316">
              <w:rPr>
                <w:b/>
                <w:color w:val="FF0000"/>
              </w:rPr>
              <w:t xml:space="preserve"> No</w:t>
            </w:r>
          </w:p>
        </w:tc>
        <w:tc>
          <w:tcPr>
            <w:tcW w:w="1890" w:type="dxa"/>
          </w:tcPr>
          <w:p w14:paraId="692A2379" w14:textId="77777777" w:rsidR="00797316" w:rsidRPr="00797316" w:rsidRDefault="00797316" w:rsidP="00797316">
            <w:pPr>
              <w:jc w:val="center"/>
              <w:rPr>
                <w:b/>
                <w:color w:val="FF0000"/>
              </w:rPr>
            </w:pPr>
            <w:r w:rsidRPr="00797316">
              <w:rPr>
                <w:b/>
                <w:color w:val="FF0000"/>
              </w:rPr>
              <w:t>Name</w:t>
            </w:r>
          </w:p>
        </w:tc>
        <w:tc>
          <w:tcPr>
            <w:tcW w:w="1625" w:type="dxa"/>
          </w:tcPr>
          <w:p w14:paraId="109FC994" w14:textId="77777777" w:rsidR="00797316" w:rsidRPr="00797316" w:rsidRDefault="00797316" w:rsidP="00797316">
            <w:pPr>
              <w:jc w:val="center"/>
              <w:rPr>
                <w:b/>
                <w:color w:val="FF0000"/>
              </w:rPr>
            </w:pPr>
            <w:r w:rsidRPr="00797316">
              <w:rPr>
                <w:b/>
                <w:color w:val="FF0000"/>
              </w:rPr>
              <w:t>Designation</w:t>
            </w:r>
          </w:p>
        </w:tc>
      </w:tr>
      <w:tr w:rsidR="00797316" w14:paraId="670892CF" w14:textId="77777777" w:rsidTr="00797316">
        <w:tc>
          <w:tcPr>
            <w:tcW w:w="895" w:type="dxa"/>
          </w:tcPr>
          <w:p w14:paraId="200A49CF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1</w:t>
            </w:r>
          </w:p>
        </w:tc>
        <w:tc>
          <w:tcPr>
            <w:tcW w:w="2340" w:type="dxa"/>
          </w:tcPr>
          <w:p w14:paraId="45BE573A" w14:textId="77777777" w:rsidR="00797316" w:rsidRPr="00797316" w:rsidRDefault="00797316" w:rsidP="00797316">
            <w:pPr>
              <w:rPr>
                <w:color w:val="FF0000"/>
              </w:rPr>
            </w:pPr>
            <w:r w:rsidRPr="00797316">
              <w:rPr>
                <w:color w:val="FF0000"/>
              </w:rPr>
              <w:t>Mrs. Deepanjali Das</w:t>
            </w:r>
          </w:p>
        </w:tc>
        <w:tc>
          <w:tcPr>
            <w:tcW w:w="2160" w:type="dxa"/>
          </w:tcPr>
          <w:p w14:paraId="32251B6C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Associate Professor</w:t>
            </w:r>
          </w:p>
        </w:tc>
        <w:tc>
          <w:tcPr>
            <w:tcW w:w="630" w:type="dxa"/>
            <w:vMerge/>
          </w:tcPr>
          <w:p w14:paraId="5499BF6C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</w:p>
        </w:tc>
        <w:tc>
          <w:tcPr>
            <w:tcW w:w="810" w:type="dxa"/>
          </w:tcPr>
          <w:p w14:paraId="29516D20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10</w:t>
            </w:r>
          </w:p>
        </w:tc>
        <w:tc>
          <w:tcPr>
            <w:tcW w:w="1890" w:type="dxa"/>
          </w:tcPr>
          <w:p w14:paraId="33D424C4" w14:textId="77777777" w:rsidR="00797316" w:rsidRPr="00797316" w:rsidRDefault="00797316" w:rsidP="00797316">
            <w:pPr>
              <w:rPr>
                <w:color w:val="FF0000"/>
              </w:rPr>
            </w:pPr>
            <w:r w:rsidRPr="00797316">
              <w:rPr>
                <w:color w:val="FF0000"/>
                <w:sz w:val="20"/>
                <w:szCs w:val="20"/>
              </w:rPr>
              <w:t>Bipasha Rabha</w:t>
            </w:r>
          </w:p>
        </w:tc>
        <w:tc>
          <w:tcPr>
            <w:tcW w:w="1625" w:type="dxa"/>
          </w:tcPr>
          <w:p w14:paraId="6C933942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Student</w:t>
            </w:r>
          </w:p>
        </w:tc>
      </w:tr>
      <w:tr w:rsidR="00797316" w14:paraId="4DF6F762" w14:textId="77777777" w:rsidTr="00797316">
        <w:tc>
          <w:tcPr>
            <w:tcW w:w="895" w:type="dxa"/>
          </w:tcPr>
          <w:p w14:paraId="4EF4F686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2</w:t>
            </w:r>
          </w:p>
        </w:tc>
        <w:tc>
          <w:tcPr>
            <w:tcW w:w="2340" w:type="dxa"/>
          </w:tcPr>
          <w:p w14:paraId="26A25F07" w14:textId="77777777" w:rsidR="00797316" w:rsidRPr="00797316" w:rsidRDefault="00797316" w:rsidP="00797316">
            <w:pPr>
              <w:rPr>
                <w:color w:val="FF0000"/>
              </w:rPr>
            </w:pPr>
            <w:r w:rsidRPr="00797316">
              <w:rPr>
                <w:color w:val="FF0000"/>
              </w:rPr>
              <w:t>Miss. Ankita Das</w:t>
            </w:r>
          </w:p>
        </w:tc>
        <w:tc>
          <w:tcPr>
            <w:tcW w:w="2160" w:type="dxa"/>
          </w:tcPr>
          <w:p w14:paraId="3E245C0C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 xml:space="preserve">Assistant Professor </w:t>
            </w:r>
          </w:p>
        </w:tc>
        <w:tc>
          <w:tcPr>
            <w:tcW w:w="630" w:type="dxa"/>
            <w:vMerge/>
          </w:tcPr>
          <w:p w14:paraId="13EBFD4C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</w:p>
        </w:tc>
        <w:tc>
          <w:tcPr>
            <w:tcW w:w="810" w:type="dxa"/>
          </w:tcPr>
          <w:p w14:paraId="5F610448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11</w:t>
            </w:r>
          </w:p>
        </w:tc>
        <w:tc>
          <w:tcPr>
            <w:tcW w:w="1890" w:type="dxa"/>
          </w:tcPr>
          <w:p w14:paraId="27EE166C" w14:textId="77777777" w:rsidR="00797316" w:rsidRPr="00797316" w:rsidRDefault="00797316" w:rsidP="00797316">
            <w:pPr>
              <w:rPr>
                <w:color w:val="FF0000"/>
              </w:rPr>
            </w:pPr>
            <w:proofErr w:type="spellStart"/>
            <w:r w:rsidRPr="00797316">
              <w:rPr>
                <w:color w:val="FF0000"/>
                <w:sz w:val="20"/>
                <w:szCs w:val="20"/>
              </w:rPr>
              <w:t>Limi</w:t>
            </w:r>
            <w:proofErr w:type="spellEnd"/>
            <w:r w:rsidRPr="00797316">
              <w:rPr>
                <w:color w:val="FF0000"/>
                <w:sz w:val="20"/>
                <w:szCs w:val="20"/>
              </w:rPr>
              <w:t xml:space="preserve"> Nath</w:t>
            </w:r>
          </w:p>
        </w:tc>
        <w:tc>
          <w:tcPr>
            <w:tcW w:w="1625" w:type="dxa"/>
          </w:tcPr>
          <w:p w14:paraId="73DF0606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Student</w:t>
            </w:r>
          </w:p>
        </w:tc>
      </w:tr>
      <w:tr w:rsidR="00797316" w14:paraId="0F43E24D" w14:textId="77777777" w:rsidTr="00797316">
        <w:tc>
          <w:tcPr>
            <w:tcW w:w="895" w:type="dxa"/>
          </w:tcPr>
          <w:p w14:paraId="167D5753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3</w:t>
            </w:r>
          </w:p>
        </w:tc>
        <w:tc>
          <w:tcPr>
            <w:tcW w:w="2340" w:type="dxa"/>
          </w:tcPr>
          <w:p w14:paraId="618BD421" w14:textId="77777777" w:rsidR="00797316" w:rsidRPr="00797316" w:rsidRDefault="00797316" w:rsidP="00797316">
            <w:pPr>
              <w:rPr>
                <w:color w:val="FF0000"/>
              </w:rPr>
            </w:pPr>
            <w:r w:rsidRPr="00797316">
              <w:rPr>
                <w:color w:val="FF0000"/>
              </w:rPr>
              <w:t>Miss. Pinky Gope</w:t>
            </w:r>
          </w:p>
        </w:tc>
        <w:tc>
          <w:tcPr>
            <w:tcW w:w="2160" w:type="dxa"/>
          </w:tcPr>
          <w:p w14:paraId="4C55F30B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 xml:space="preserve">Assistant Professor </w:t>
            </w:r>
          </w:p>
        </w:tc>
        <w:tc>
          <w:tcPr>
            <w:tcW w:w="630" w:type="dxa"/>
            <w:vMerge/>
          </w:tcPr>
          <w:p w14:paraId="1859CCE8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</w:p>
        </w:tc>
        <w:tc>
          <w:tcPr>
            <w:tcW w:w="810" w:type="dxa"/>
          </w:tcPr>
          <w:p w14:paraId="4816A6F0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12</w:t>
            </w:r>
          </w:p>
        </w:tc>
        <w:tc>
          <w:tcPr>
            <w:tcW w:w="1890" w:type="dxa"/>
          </w:tcPr>
          <w:p w14:paraId="280F2A0B" w14:textId="77777777" w:rsidR="00797316" w:rsidRPr="00797316" w:rsidRDefault="00797316" w:rsidP="00797316">
            <w:pPr>
              <w:rPr>
                <w:color w:val="FF0000"/>
              </w:rPr>
            </w:pPr>
            <w:proofErr w:type="spellStart"/>
            <w:r w:rsidRPr="00797316">
              <w:rPr>
                <w:color w:val="FF0000"/>
                <w:sz w:val="20"/>
                <w:szCs w:val="20"/>
              </w:rPr>
              <w:t>Moromi</w:t>
            </w:r>
            <w:proofErr w:type="spellEnd"/>
            <w:r w:rsidRPr="00797316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797316">
              <w:rPr>
                <w:color w:val="FF0000"/>
                <w:sz w:val="20"/>
                <w:szCs w:val="20"/>
              </w:rPr>
              <w:t>Panthoi</w:t>
            </w:r>
            <w:proofErr w:type="spellEnd"/>
          </w:p>
        </w:tc>
        <w:tc>
          <w:tcPr>
            <w:tcW w:w="1625" w:type="dxa"/>
          </w:tcPr>
          <w:p w14:paraId="68CCAE34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Student</w:t>
            </w:r>
          </w:p>
        </w:tc>
      </w:tr>
      <w:tr w:rsidR="00797316" w14:paraId="14EEC59D" w14:textId="77777777" w:rsidTr="00797316">
        <w:tc>
          <w:tcPr>
            <w:tcW w:w="895" w:type="dxa"/>
          </w:tcPr>
          <w:p w14:paraId="3A4D5C8B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4</w:t>
            </w:r>
          </w:p>
        </w:tc>
        <w:tc>
          <w:tcPr>
            <w:tcW w:w="2340" w:type="dxa"/>
          </w:tcPr>
          <w:p w14:paraId="44E41FA8" w14:textId="77777777" w:rsidR="00797316" w:rsidRPr="00797316" w:rsidRDefault="00797316" w:rsidP="00797316">
            <w:pPr>
              <w:rPr>
                <w:color w:val="FF0000"/>
              </w:rPr>
            </w:pPr>
            <w:r w:rsidRPr="00797316">
              <w:rPr>
                <w:color w:val="FF0000"/>
              </w:rPr>
              <w:t xml:space="preserve">Miss. Monalisa </w:t>
            </w:r>
            <w:proofErr w:type="spellStart"/>
            <w:r w:rsidRPr="00797316">
              <w:rPr>
                <w:color w:val="FF0000"/>
              </w:rPr>
              <w:t>nath</w:t>
            </w:r>
            <w:proofErr w:type="spellEnd"/>
          </w:p>
        </w:tc>
        <w:tc>
          <w:tcPr>
            <w:tcW w:w="2160" w:type="dxa"/>
          </w:tcPr>
          <w:p w14:paraId="7E9F3DBA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 xml:space="preserve">Assistant Professor </w:t>
            </w:r>
          </w:p>
        </w:tc>
        <w:tc>
          <w:tcPr>
            <w:tcW w:w="630" w:type="dxa"/>
            <w:vMerge/>
          </w:tcPr>
          <w:p w14:paraId="3E1016A3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</w:p>
        </w:tc>
        <w:tc>
          <w:tcPr>
            <w:tcW w:w="810" w:type="dxa"/>
          </w:tcPr>
          <w:p w14:paraId="0A412DAE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13</w:t>
            </w:r>
          </w:p>
        </w:tc>
        <w:tc>
          <w:tcPr>
            <w:tcW w:w="1890" w:type="dxa"/>
          </w:tcPr>
          <w:p w14:paraId="0182241D" w14:textId="77777777" w:rsidR="00797316" w:rsidRPr="00797316" w:rsidRDefault="00797316" w:rsidP="00797316">
            <w:pPr>
              <w:rPr>
                <w:color w:val="FF0000"/>
              </w:rPr>
            </w:pPr>
            <w:r w:rsidRPr="00797316">
              <w:rPr>
                <w:color w:val="FF0000"/>
                <w:sz w:val="20"/>
                <w:szCs w:val="20"/>
              </w:rPr>
              <w:t>Kritika Rabha</w:t>
            </w:r>
          </w:p>
        </w:tc>
        <w:tc>
          <w:tcPr>
            <w:tcW w:w="1625" w:type="dxa"/>
          </w:tcPr>
          <w:p w14:paraId="78B00CFA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Student</w:t>
            </w:r>
          </w:p>
        </w:tc>
      </w:tr>
      <w:tr w:rsidR="00797316" w14:paraId="4FD9E38B" w14:textId="77777777" w:rsidTr="00797316">
        <w:tc>
          <w:tcPr>
            <w:tcW w:w="895" w:type="dxa"/>
          </w:tcPr>
          <w:p w14:paraId="271FE18B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5</w:t>
            </w:r>
          </w:p>
        </w:tc>
        <w:tc>
          <w:tcPr>
            <w:tcW w:w="2340" w:type="dxa"/>
          </w:tcPr>
          <w:p w14:paraId="0D1C4C3E" w14:textId="77777777" w:rsidR="00797316" w:rsidRPr="00797316" w:rsidRDefault="00797316" w:rsidP="00797316">
            <w:pPr>
              <w:pStyle w:val="Default"/>
              <w:spacing w:line="276" w:lineRule="auto"/>
              <w:rPr>
                <w:color w:val="FF0000"/>
                <w:sz w:val="20"/>
                <w:szCs w:val="20"/>
              </w:rPr>
            </w:pPr>
            <w:proofErr w:type="spellStart"/>
            <w:r w:rsidRPr="00797316">
              <w:rPr>
                <w:color w:val="FF0000"/>
                <w:sz w:val="20"/>
                <w:szCs w:val="20"/>
              </w:rPr>
              <w:t>Risika</w:t>
            </w:r>
            <w:proofErr w:type="spellEnd"/>
            <w:r w:rsidRPr="00797316">
              <w:rPr>
                <w:color w:val="FF0000"/>
                <w:sz w:val="20"/>
                <w:szCs w:val="20"/>
              </w:rPr>
              <w:t xml:space="preserve"> Jain</w:t>
            </w:r>
          </w:p>
        </w:tc>
        <w:tc>
          <w:tcPr>
            <w:tcW w:w="2160" w:type="dxa"/>
          </w:tcPr>
          <w:p w14:paraId="11A5A996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Student</w:t>
            </w:r>
          </w:p>
        </w:tc>
        <w:tc>
          <w:tcPr>
            <w:tcW w:w="630" w:type="dxa"/>
            <w:vMerge/>
          </w:tcPr>
          <w:p w14:paraId="1B67A8C6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</w:p>
        </w:tc>
        <w:tc>
          <w:tcPr>
            <w:tcW w:w="810" w:type="dxa"/>
          </w:tcPr>
          <w:p w14:paraId="72C28021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14</w:t>
            </w:r>
          </w:p>
        </w:tc>
        <w:tc>
          <w:tcPr>
            <w:tcW w:w="1890" w:type="dxa"/>
          </w:tcPr>
          <w:p w14:paraId="2ABA67C7" w14:textId="77777777" w:rsidR="00797316" w:rsidRPr="00797316" w:rsidRDefault="00797316" w:rsidP="00797316">
            <w:pPr>
              <w:rPr>
                <w:color w:val="FF0000"/>
              </w:rPr>
            </w:pPr>
            <w:proofErr w:type="spellStart"/>
            <w:r w:rsidRPr="00797316">
              <w:rPr>
                <w:color w:val="FF0000"/>
                <w:sz w:val="20"/>
                <w:szCs w:val="20"/>
              </w:rPr>
              <w:t>Chigen</w:t>
            </w:r>
            <w:proofErr w:type="spellEnd"/>
            <w:r w:rsidRPr="00797316">
              <w:rPr>
                <w:color w:val="FF0000"/>
                <w:sz w:val="20"/>
                <w:szCs w:val="20"/>
              </w:rPr>
              <w:t xml:space="preserve"> Sangma</w:t>
            </w:r>
          </w:p>
        </w:tc>
        <w:tc>
          <w:tcPr>
            <w:tcW w:w="1625" w:type="dxa"/>
          </w:tcPr>
          <w:p w14:paraId="4C2C0573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Student</w:t>
            </w:r>
          </w:p>
        </w:tc>
      </w:tr>
      <w:tr w:rsidR="00797316" w14:paraId="68B75014" w14:textId="77777777" w:rsidTr="00797316">
        <w:tc>
          <w:tcPr>
            <w:tcW w:w="895" w:type="dxa"/>
          </w:tcPr>
          <w:p w14:paraId="74FB325F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6</w:t>
            </w:r>
          </w:p>
        </w:tc>
        <w:tc>
          <w:tcPr>
            <w:tcW w:w="2340" w:type="dxa"/>
          </w:tcPr>
          <w:p w14:paraId="63C84F69" w14:textId="77777777" w:rsidR="00797316" w:rsidRPr="00797316" w:rsidRDefault="00797316" w:rsidP="00797316">
            <w:pPr>
              <w:pStyle w:val="Default"/>
              <w:spacing w:line="276" w:lineRule="auto"/>
              <w:rPr>
                <w:color w:val="FF0000"/>
                <w:sz w:val="20"/>
                <w:szCs w:val="20"/>
              </w:rPr>
            </w:pPr>
            <w:proofErr w:type="spellStart"/>
            <w:r w:rsidRPr="00797316">
              <w:rPr>
                <w:color w:val="FF0000"/>
                <w:sz w:val="20"/>
                <w:szCs w:val="20"/>
              </w:rPr>
              <w:t>Momismita</w:t>
            </w:r>
            <w:proofErr w:type="spellEnd"/>
            <w:r w:rsidRPr="00797316">
              <w:rPr>
                <w:color w:val="FF0000"/>
                <w:sz w:val="20"/>
                <w:szCs w:val="20"/>
              </w:rPr>
              <w:t xml:space="preserve"> Basumatary</w:t>
            </w:r>
          </w:p>
        </w:tc>
        <w:tc>
          <w:tcPr>
            <w:tcW w:w="2160" w:type="dxa"/>
          </w:tcPr>
          <w:p w14:paraId="169B5460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Student</w:t>
            </w:r>
          </w:p>
        </w:tc>
        <w:tc>
          <w:tcPr>
            <w:tcW w:w="630" w:type="dxa"/>
            <w:vMerge/>
          </w:tcPr>
          <w:p w14:paraId="6000A98F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</w:p>
        </w:tc>
        <w:tc>
          <w:tcPr>
            <w:tcW w:w="810" w:type="dxa"/>
          </w:tcPr>
          <w:p w14:paraId="1475C61E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15</w:t>
            </w:r>
          </w:p>
        </w:tc>
        <w:tc>
          <w:tcPr>
            <w:tcW w:w="1890" w:type="dxa"/>
          </w:tcPr>
          <w:p w14:paraId="053E2759" w14:textId="77777777" w:rsidR="00797316" w:rsidRPr="00797316" w:rsidRDefault="00797316" w:rsidP="00797316">
            <w:pPr>
              <w:rPr>
                <w:color w:val="FF0000"/>
              </w:rPr>
            </w:pPr>
            <w:r w:rsidRPr="00797316">
              <w:rPr>
                <w:color w:val="FF0000"/>
                <w:sz w:val="20"/>
                <w:szCs w:val="20"/>
              </w:rPr>
              <w:t>Abantika Rabha</w:t>
            </w:r>
          </w:p>
        </w:tc>
        <w:tc>
          <w:tcPr>
            <w:tcW w:w="1625" w:type="dxa"/>
          </w:tcPr>
          <w:p w14:paraId="3C782885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Student</w:t>
            </w:r>
          </w:p>
        </w:tc>
      </w:tr>
      <w:tr w:rsidR="00797316" w14:paraId="128107C9" w14:textId="77777777" w:rsidTr="00797316">
        <w:tc>
          <w:tcPr>
            <w:tcW w:w="895" w:type="dxa"/>
          </w:tcPr>
          <w:p w14:paraId="5B880055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7</w:t>
            </w:r>
          </w:p>
        </w:tc>
        <w:tc>
          <w:tcPr>
            <w:tcW w:w="2340" w:type="dxa"/>
          </w:tcPr>
          <w:p w14:paraId="0B819A65" w14:textId="77777777" w:rsidR="00797316" w:rsidRPr="00797316" w:rsidRDefault="00797316" w:rsidP="00797316">
            <w:pPr>
              <w:pStyle w:val="Default"/>
              <w:spacing w:line="276" w:lineRule="auto"/>
              <w:rPr>
                <w:color w:val="FF0000"/>
                <w:sz w:val="20"/>
                <w:szCs w:val="20"/>
              </w:rPr>
            </w:pPr>
            <w:r w:rsidRPr="00797316">
              <w:rPr>
                <w:color w:val="FF0000"/>
                <w:sz w:val="20"/>
                <w:szCs w:val="20"/>
              </w:rPr>
              <w:t>Denim Kalita</w:t>
            </w:r>
          </w:p>
        </w:tc>
        <w:tc>
          <w:tcPr>
            <w:tcW w:w="2160" w:type="dxa"/>
          </w:tcPr>
          <w:p w14:paraId="060CBC2F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Student</w:t>
            </w:r>
          </w:p>
        </w:tc>
        <w:tc>
          <w:tcPr>
            <w:tcW w:w="630" w:type="dxa"/>
            <w:vMerge/>
          </w:tcPr>
          <w:p w14:paraId="319BFFFC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</w:p>
        </w:tc>
        <w:tc>
          <w:tcPr>
            <w:tcW w:w="810" w:type="dxa"/>
          </w:tcPr>
          <w:p w14:paraId="48B84721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 xml:space="preserve">    16</w:t>
            </w:r>
          </w:p>
        </w:tc>
        <w:tc>
          <w:tcPr>
            <w:tcW w:w="1890" w:type="dxa"/>
          </w:tcPr>
          <w:p w14:paraId="608D9BFF" w14:textId="77777777" w:rsidR="00797316" w:rsidRPr="00797316" w:rsidRDefault="00797316" w:rsidP="00797316">
            <w:pPr>
              <w:rPr>
                <w:color w:val="FF0000"/>
              </w:rPr>
            </w:pPr>
            <w:r w:rsidRPr="00797316">
              <w:rPr>
                <w:color w:val="FF0000"/>
                <w:sz w:val="20"/>
                <w:szCs w:val="20"/>
              </w:rPr>
              <w:t>Ankita Paul</w:t>
            </w:r>
          </w:p>
        </w:tc>
        <w:tc>
          <w:tcPr>
            <w:tcW w:w="1625" w:type="dxa"/>
          </w:tcPr>
          <w:p w14:paraId="33A66BC4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Student</w:t>
            </w:r>
          </w:p>
        </w:tc>
      </w:tr>
      <w:tr w:rsidR="00797316" w14:paraId="07986138" w14:textId="77777777" w:rsidTr="00797316">
        <w:tc>
          <w:tcPr>
            <w:tcW w:w="895" w:type="dxa"/>
          </w:tcPr>
          <w:p w14:paraId="7B146BBA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8</w:t>
            </w:r>
          </w:p>
        </w:tc>
        <w:tc>
          <w:tcPr>
            <w:tcW w:w="2340" w:type="dxa"/>
          </w:tcPr>
          <w:p w14:paraId="5975CA3C" w14:textId="77777777" w:rsidR="00797316" w:rsidRPr="00797316" w:rsidRDefault="00797316" w:rsidP="00797316">
            <w:pPr>
              <w:pStyle w:val="Default"/>
              <w:spacing w:line="276" w:lineRule="auto"/>
              <w:rPr>
                <w:color w:val="FF0000"/>
                <w:sz w:val="20"/>
                <w:szCs w:val="20"/>
              </w:rPr>
            </w:pPr>
            <w:proofErr w:type="spellStart"/>
            <w:r w:rsidRPr="00797316">
              <w:rPr>
                <w:color w:val="FF0000"/>
                <w:sz w:val="20"/>
                <w:szCs w:val="20"/>
              </w:rPr>
              <w:t>Anusmita</w:t>
            </w:r>
            <w:proofErr w:type="spellEnd"/>
            <w:r w:rsidRPr="00797316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797316">
              <w:rPr>
                <w:color w:val="FF0000"/>
                <w:sz w:val="20"/>
                <w:szCs w:val="20"/>
              </w:rPr>
              <w:t>Bhaishya</w:t>
            </w:r>
            <w:proofErr w:type="spellEnd"/>
          </w:p>
        </w:tc>
        <w:tc>
          <w:tcPr>
            <w:tcW w:w="2160" w:type="dxa"/>
          </w:tcPr>
          <w:p w14:paraId="16DC4FD1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Student</w:t>
            </w:r>
          </w:p>
        </w:tc>
        <w:tc>
          <w:tcPr>
            <w:tcW w:w="630" w:type="dxa"/>
            <w:vMerge/>
          </w:tcPr>
          <w:p w14:paraId="1CEECD9C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</w:p>
        </w:tc>
        <w:tc>
          <w:tcPr>
            <w:tcW w:w="810" w:type="dxa"/>
          </w:tcPr>
          <w:p w14:paraId="1052947E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17</w:t>
            </w:r>
          </w:p>
        </w:tc>
        <w:tc>
          <w:tcPr>
            <w:tcW w:w="1890" w:type="dxa"/>
          </w:tcPr>
          <w:p w14:paraId="4B176FCD" w14:textId="77777777" w:rsidR="00797316" w:rsidRPr="00797316" w:rsidRDefault="00797316" w:rsidP="00797316">
            <w:pPr>
              <w:rPr>
                <w:color w:val="FF0000"/>
              </w:rPr>
            </w:pPr>
            <w:r w:rsidRPr="00797316">
              <w:rPr>
                <w:color w:val="FF0000"/>
                <w:sz w:val="20"/>
                <w:szCs w:val="20"/>
              </w:rPr>
              <w:t>Tamina Momin</w:t>
            </w:r>
          </w:p>
        </w:tc>
        <w:tc>
          <w:tcPr>
            <w:tcW w:w="1625" w:type="dxa"/>
          </w:tcPr>
          <w:p w14:paraId="5D28F6FE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Student</w:t>
            </w:r>
          </w:p>
        </w:tc>
      </w:tr>
      <w:tr w:rsidR="00797316" w14:paraId="284E4CF0" w14:textId="77777777" w:rsidTr="00797316">
        <w:tc>
          <w:tcPr>
            <w:tcW w:w="895" w:type="dxa"/>
          </w:tcPr>
          <w:p w14:paraId="7BD646E1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9</w:t>
            </w:r>
          </w:p>
        </w:tc>
        <w:tc>
          <w:tcPr>
            <w:tcW w:w="2340" w:type="dxa"/>
          </w:tcPr>
          <w:p w14:paraId="666A2603" w14:textId="77777777" w:rsidR="00797316" w:rsidRPr="00797316" w:rsidRDefault="00797316" w:rsidP="00797316">
            <w:pPr>
              <w:pStyle w:val="Default"/>
              <w:spacing w:line="276" w:lineRule="auto"/>
              <w:rPr>
                <w:color w:val="FF0000"/>
                <w:sz w:val="20"/>
                <w:szCs w:val="20"/>
              </w:rPr>
            </w:pPr>
            <w:r w:rsidRPr="00797316">
              <w:rPr>
                <w:color w:val="FF0000"/>
                <w:sz w:val="20"/>
                <w:szCs w:val="20"/>
              </w:rPr>
              <w:t>Manisha Sarma</w:t>
            </w:r>
          </w:p>
        </w:tc>
        <w:tc>
          <w:tcPr>
            <w:tcW w:w="2160" w:type="dxa"/>
          </w:tcPr>
          <w:p w14:paraId="11414019" w14:textId="77777777" w:rsidR="00797316" w:rsidRPr="00797316" w:rsidRDefault="00797316" w:rsidP="00797316">
            <w:pPr>
              <w:jc w:val="center"/>
              <w:rPr>
                <w:color w:val="FF0000"/>
              </w:rPr>
            </w:pPr>
            <w:r w:rsidRPr="00797316">
              <w:rPr>
                <w:color w:val="FF0000"/>
              </w:rPr>
              <w:t>Student</w:t>
            </w:r>
          </w:p>
        </w:tc>
        <w:tc>
          <w:tcPr>
            <w:tcW w:w="630" w:type="dxa"/>
            <w:vMerge/>
          </w:tcPr>
          <w:p w14:paraId="0F44ADFE" w14:textId="77777777" w:rsidR="00797316" w:rsidRDefault="00797316" w:rsidP="00797316">
            <w:pPr>
              <w:jc w:val="center"/>
            </w:pPr>
          </w:p>
        </w:tc>
        <w:tc>
          <w:tcPr>
            <w:tcW w:w="810" w:type="dxa"/>
          </w:tcPr>
          <w:p w14:paraId="58D39182" w14:textId="77777777" w:rsidR="00797316" w:rsidRDefault="00797316" w:rsidP="00797316">
            <w:pPr>
              <w:jc w:val="center"/>
            </w:pPr>
          </w:p>
        </w:tc>
        <w:tc>
          <w:tcPr>
            <w:tcW w:w="1890" w:type="dxa"/>
          </w:tcPr>
          <w:p w14:paraId="478216D2" w14:textId="77777777" w:rsidR="00797316" w:rsidRDefault="00797316" w:rsidP="00797316">
            <w:pPr>
              <w:jc w:val="center"/>
            </w:pPr>
          </w:p>
        </w:tc>
        <w:tc>
          <w:tcPr>
            <w:tcW w:w="1625" w:type="dxa"/>
          </w:tcPr>
          <w:p w14:paraId="64B25406" w14:textId="77777777" w:rsidR="00797316" w:rsidRDefault="00797316" w:rsidP="00797316">
            <w:pPr>
              <w:jc w:val="center"/>
            </w:pPr>
          </w:p>
        </w:tc>
      </w:tr>
    </w:tbl>
    <w:p w14:paraId="15D217FB" w14:textId="5EEA5619" w:rsidR="00F74980" w:rsidRDefault="00F74980" w:rsidP="00797316">
      <w:pPr>
        <w:ind w:firstLine="720"/>
      </w:pPr>
      <w:r>
        <w:t xml:space="preserve"> </w:t>
      </w:r>
    </w:p>
    <w:sectPr w:rsidR="00F74980" w:rsidSect="00797316">
      <w:pgSz w:w="12240" w:h="15840"/>
      <w:pgMar w:top="810" w:right="630" w:bottom="18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3105FC"/>
    <w:multiLevelType w:val="hybridMultilevel"/>
    <w:tmpl w:val="BB4ABCB8"/>
    <w:lvl w:ilvl="0" w:tplc="44E43D52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3610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980"/>
    <w:rsid w:val="000B4958"/>
    <w:rsid w:val="000D6C6E"/>
    <w:rsid w:val="00146D30"/>
    <w:rsid w:val="003868B8"/>
    <w:rsid w:val="006E5893"/>
    <w:rsid w:val="00797316"/>
    <w:rsid w:val="00946235"/>
    <w:rsid w:val="00B07A69"/>
    <w:rsid w:val="00CA47B3"/>
    <w:rsid w:val="00CE01F7"/>
    <w:rsid w:val="00E15237"/>
    <w:rsid w:val="00E92454"/>
    <w:rsid w:val="00F7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#002060"/>
    </o:shapedefaults>
    <o:shapelayout v:ext="edit">
      <o:idmap v:ext="edit" data="1"/>
    </o:shapelayout>
  </w:shapeDefaults>
  <w:decimalSymbol w:val="."/>
  <w:listSeparator w:val=","/>
  <w14:docId w14:val="5CD752BD"/>
  <w15:chartTrackingRefBased/>
  <w15:docId w15:val="{CA11DD02-690A-4D83-A5CB-4C1989FA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6C6E"/>
    <w:pPr>
      <w:spacing w:after="0" w:line="240" w:lineRule="auto"/>
    </w:pPr>
    <w:rPr>
      <w:kern w:val="0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D6C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bidi="ar-SA"/>
      <w14:ligatures w14:val="none"/>
    </w:rPr>
  </w:style>
  <w:style w:type="paragraph" w:styleId="ListParagraph">
    <w:name w:val="List Paragraph"/>
    <w:basedOn w:val="Normal"/>
    <w:uiPriority w:val="34"/>
    <w:qFormat/>
    <w:rsid w:val="00B07A69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7973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A65CA-D26F-4B50-A498-C403B89E8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342</Words>
  <Characters>1899</Characters>
  <Application>Microsoft Office Word</Application>
  <DocSecurity>0</DocSecurity>
  <Lines>105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 Nriame Kuizebe</dc:creator>
  <cp:keywords/>
  <dc:description/>
  <cp:lastModifiedBy>Bau Nriame Kuizebe</cp:lastModifiedBy>
  <cp:revision>4</cp:revision>
  <dcterms:created xsi:type="dcterms:W3CDTF">2024-12-08T12:10:00Z</dcterms:created>
  <dcterms:modified xsi:type="dcterms:W3CDTF">2024-12-08T13:30:00Z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6203cf06-5929-460a-8181-e8041c821da9</vt:lpwstr>
  </property>
</Properties>
</file>